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A6339" w14:textId="3E3A5FE6" w:rsidR="00E71233" w:rsidRDefault="005D70C9" w:rsidP="00E71233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EDCC3E9" wp14:editId="13805B4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64B61" w14:textId="77777777" w:rsidR="00E71233" w:rsidRDefault="00E71233" w:rsidP="00E71233">
      <w:pPr>
        <w:jc w:val="center"/>
        <w:rPr>
          <w:b/>
          <w:sz w:val="24"/>
          <w:szCs w:val="24"/>
          <w:lang w:val="el-GR"/>
        </w:rPr>
      </w:pPr>
    </w:p>
    <w:p w14:paraId="31F7004E" w14:textId="59ED3FD2" w:rsidR="00E71233" w:rsidRDefault="0098413A" w:rsidP="00E71233">
      <w:pPr>
        <w:jc w:val="center"/>
        <w:rPr>
          <w:b/>
          <w:sz w:val="24"/>
          <w:szCs w:val="24"/>
          <w:lang w:val="el-GR"/>
        </w:rPr>
      </w:pPr>
      <w:r w:rsidRPr="0098413A">
        <w:rPr>
          <w:b/>
          <w:sz w:val="24"/>
          <w:szCs w:val="24"/>
          <w:lang w:val="el-GR"/>
        </w:rPr>
        <w:t xml:space="preserve">Παρών ο ΚΟΑ στο δεύτερο κυπριακό μετάλλιο </w:t>
      </w:r>
    </w:p>
    <w:p w14:paraId="0854FF46" w14:textId="28F3F47C" w:rsidR="00A7060D" w:rsidRPr="0098413A" w:rsidRDefault="0098413A" w:rsidP="00E71233">
      <w:pPr>
        <w:jc w:val="center"/>
        <w:rPr>
          <w:b/>
          <w:sz w:val="24"/>
          <w:szCs w:val="24"/>
          <w:lang w:val="el-GR"/>
        </w:rPr>
      </w:pPr>
      <w:r w:rsidRPr="0098413A">
        <w:rPr>
          <w:b/>
          <w:sz w:val="24"/>
          <w:szCs w:val="24"/>
          <w:lang w:val="el-GR"/>
        </w:rPr>
        <w:t>στο Παγκόσμιο Κύπελλο Σκοποβολής</w:t>
      </w:r>
    </w:p>
    <w:p w14:paraId="21FA81C2" w14:textId="2250B46A" w:rsidR="0098413A" w:rsidRPr="0098413A" w:rsidRDefault="0098413A" w:rsidP="00E71233">
      <w:pPr>
        <w:jc w:val="both"/>
        <w:rPr>
          <w:sz w:val="24"/>
          <w:szCs w:val="24"/>
          <w:lang w:val="el-GR"/>
        </w:rPr>
      </w:pPr>
    </w:p>
    <w:p w14:paraId="7C926ED2" w14:textId="0B979855" w:rsidR="0098413A" w:rsidRPr="0098413A" w:rsidRDefault="0098413A" w:rsidP="00E71233">
      <w:pPr>
        <w:jc w:val="both"/>
        <w:rPr>
          <w:sz w:val="24"/>
          <w:szCs w:val="24"/>
          <w:lang w:val="el-GR"/>
        </w:rPr>
      </w:pPr>
      <w:r w:rsidRPr="0098413A">
        <w:rPr>
          <w:sz w:val="24"/>
          <w:szCs w:val="24"/>
          <w:lang w:val="el-GR"/>
        </w:rPr>
        <w:t>Ένα ακόμη αργυρό μετάλλιο πανηγύρισε η Κύπρος στ</w:t>
      </w:r>
      <w:r w:rsidR="00CD5264">
        <w:rPr>
          <w:sz w:val="24"/>
          <w:szCs w:val="24"/>
          <w:lang w:val="el-GR"/>
        </w:rPr>
        <w:t xml:space="preserve">ο </w:t>
      </w:r>
      <w:r w:rsidRPr="0098413A">
        <w:rPr>
          <w:sz w:val="24"/>
          <w:szCs w:val="24"/>
          <w:lang w:val="el-GR"/>
        </w:rPr>
        <w:t>Παγκ</w:t>
      </w:r>
      <w:r w:rsidR="00CD5264">
        <w:rPr>
          <w:sz w:val="24"/>
          <w:szCs w:val="24"/>
          <w:lang w:val="el-GR"/>
        </w:rPr>
        <w:t>όσμιο</w:t>
      </w:r>
      <w:r w:rsidRPr="0098413A">
        <w:rPr>
          <w:sz w:val="24"/>
          <w:szCs w:val="24"/>
          <w:lang w:val="el-GR"/>
        </w:rPr>
        <w:t xml:space="preserve"> </w:t>
      </w:r>
      <w:r w:rsidR="00CD5264">
        <w:rPr>
          <w:sz w:val="24"/>
          <w:szCs w:val="24"/>
          <w:lang w:val="el-GR"/>
        </w:rPr>
        <w:t xml:space="preserve">Κύπελλο </w:t>
      </w:r>
      <w:r w:rsidRPr="0098413A">
        <w:rPr>
          <w:sz w:val="24"/>
          <w:szCs w:val="24"/>
          <w:lang w:val="el-GR"/>
        </w:rPr>
        <w:t xml:space="preserve">Σκοποβολής, το οποίο </w:t>
      </w:r>
      <w:r w:rsidR="009418FE">
        <w:rPr>
          <w:sz w:val="24"/>
          <w:szCs w:val="24"/>
          <w:lang w:val="el-GR"/>
        </w:rPr>
        <w:t xml:space="preserve">διεξήχθη </w:t>
      </w:r>
      <w:r w:rsidRPr="0098413A">
        <w:rPr>
          <w:sz w:val="24"/>
          <w:szCs w:val="24"/>
          <w:lang w:val="el-GR"/>
        </w:rPr>
        <w:t>στο Ολυμπιακό Σκοπευτήριο Λάρνακας. Ο Αντρέας Μακρής βρέθηκε μία ανάσα από το χρυσό μετάλλιο, το οποίο έχασε στη διαδικασία του ξαφνικού θανάτου από τον Κροάτη Άντον Γκλάσνοβιτς.</w:t>
      </w:r>
    </w:p>
    <w:p w14:paraId="0D25FE2F" w14:textId="6FBC07F3" w:rsidR="0098413A" w:rsidRPr="0098413A" w:rsidRDefault="0098413A" w:rsidP="00E71233">
      <w:pPr>
        <w:jc w:val="both"/>
        <w:rPr>
          <w:sz w:val="24"/>
          <w:szCs w:val="24"/>
          <w:lang w:val="el-GR"/>
        </w:rPr>
      </w:pPr>
      <w:r w:rsidRPr="0098413A">
        <w:rPr>
          <w:sz w:val="24"/>
          <w:szCs w:val="24"/>
          <w:lang w:val="el-GR"/>
        </w:rPr>
        <w:t>Στο Ολυμπιακό Σκοπευτήριο Λάρνακας βρέθηκε το μέλος του ΔΣ ΚΟΑ Ανδρόνικος Ανδρονίκου, εκπροσωπώντας τον Οργανισμό και τον Πρόεδρο Ανδρέα Μιχαηλίδη</w:t>
      </w:r>
      <w:r w:rsidR="00BF1CDF">
        <w:rPr>
          <w:sz w:val="24"/>
          <w:szCs w:val="24"/>
          <w:lang w:val="el-GR"/>
        </w:rPr>
        <w:t>, την Παρασκευή 31 Μαρτίου 2023</w:t>
      </w:r>
      <w:r w:rsidRPr="0098413A">
        <w:rPr>
          <w:sz w:val="24"/>
          <w:szCs w:val="24"/>
          <w:lang w:val="el-GR"/>
        </w:rPr>
        <w:t xml:space="preserve">. Ο κ. Ανδρονίκου παρακολούθησε από κοντά τη μεγάλη μάχη του Αντρέα Μακρή, τον οποίο συνεχάρη για τη μεγάλη επιτυχία του. Παράλληλα συμμετείχε στις απονομές των μεταλλίων, ενώ έδωσε συγχαρητήρια και στην Σκοπευτική </w:t>
      </w:r>
      <w:r w:rsidR="00D0129F">
        <w:rPr>
          <w:sz w:val="24"/>
          <w:szCs w:val="24"/>
          <w:lang w:val="el-GR"/>
        </w:rPr>
        <w:t>Ο</w:t>
      </w:r>
      <w:r w:rsidRPr="0098413A">
        <w:rPr>
          <w:sz w:val="24"/>
          <w:szCs w:val="24"/>
          <w:lang w:val="el-GR"/>
        </w:rPr>
        <w:t>μοσπονδία Κύπρου για τη διοργάνωση των αγώνων.</w:t>
      </w:r>
    </w:p>
    <w:sectPr w:rsidR="0098413A" w:rsidRPr="0098413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3A"/>
    <w:rsid w:val="005D70C9"/>
    <w:rsid w:val="009418FE"/>
    <w:rsid w:val="0098413A"/>
    <w:rsid w:val="00A7060D"/>
    <w:rsid w:val="00BF1CDF"/>
    <w:rsid w:val="00CD5264"/>
    <w:rsid w:val="00D0129F"/>
    <w:rsid w:val="00E7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10718"/>
  <w15:chartTrackingRefBased/>
  <w15:docId w15:val="{A7356393-8CC6-455B-A4B3-BA6A83E3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7</cp:revision>
  <dcterms:created xsi:type="dcterms:W3CDTF">2023-04-04T06:36:00Z</dcterms:created>
  <dcterms:modified xsi:type="dcterms:W3CDTF">2023-04-04T06:38:00Z</dcterms:modified>
</cp:coreProperties>
</file>